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6446" w:rsidR="0061148E" w:rsidRPr="000C582F" w:rsidRDefault="008B4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2881" w:rsidR="0061148E" w:rsidRPr="000C582F" w:rsidRDefault="008B4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4EE8A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13EDC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B281A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B065B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E2E66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C0B03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16745" w:rsidR="00B87ED3" w:rsidRPr="000C582F" w:rsidRDefault="008B4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8B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6F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74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75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520DF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6E70F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7416A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8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D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6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9E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E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E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7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CF1FB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B6E7B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AAB53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F2C97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17DA8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836FA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3DE8C" w:rsidR="00B87ED3" w:rsidRPr="000C582F" w:rsidRDefault="008B4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D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3A764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8C258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652F1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AD6F8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638EC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88F1E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1BD00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7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49C4F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1FA5A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08760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CBC66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537D9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67CB6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5B78C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E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A053A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93BE5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D527A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F3395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06A20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4AFEB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7A148" w:rsidR="00B87ED3" w:rsidRPr="000C582F" w:rsidRDefault="008B4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53E8" w:rsidR="00B87ED3" w:rsidRPr="000C582F" w:rsidRDefault="008B4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B8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2022-10-12T09:39:00.0000000Z</dcterms:modified>
</coreProperties>
</file>