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7265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E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E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8871A3" w:rsidR="00CF4FE4" w:rsidRPr="00E81FBF" w:rsidRDefault="006F6E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D0E1D3" w:rsidR="008C5FA8" w:rsidRPr="007277FF" w:rsidRDefault="006F6E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7839DF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155976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05E91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61C479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E655DB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AEF9E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BD0B08" w:rsidR="004738BE" w:rsidRPr="00AF5E71" w:rsidRDefault="006F6E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E97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AE74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14865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CA7C04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665A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49FEF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256DC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89263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4F007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2E2A8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0E1BF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FCBA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6A307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D2FE5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B103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C86C1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C34A3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72B7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76F03C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0B32E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D3F8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0485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9D54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C2CAA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F225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6C629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0C874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1A491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7E987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1F57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8173A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D6AB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4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C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0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62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9C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A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9E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2E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F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A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4E3F7" w:rsidR="004738BE" w:rsidRPr="007277FF" w:rsidRDefault="006F6E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06556B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8B083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E3615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6FDC67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D22338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6CE39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0C6FF2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B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45B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1F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2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C4057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7A47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402127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2E53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8479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8550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21D8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006D3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CF80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AB67E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C14E1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A4A99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7E564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E2B85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1299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11B09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ECA33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AB09A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9D405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94D15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00548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EC193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4BD69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83A51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C87F1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228A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1D689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04D32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3AEEC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263A6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59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9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B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D2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7A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9E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5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E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5465F" w:rsidR="004738BE" w:rsidRPr="007277FF" w:rsidRDefault="006F6E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3764F8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B4B476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25B420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2073F2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BDE3D8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DEAEF0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5EA2A" w:rsidR="00F86802" w:rsidRPr="00BE097D" w:rsidRDefault="006F6E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7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B86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0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88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B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8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64E7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1A5A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CC537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1A2C5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7DD6A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4E778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FDC0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85D92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BAA2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2036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E4FA3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867B2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40A8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7F71A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629F9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B670C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A6C32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AF93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BCC14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E75DF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A7CCB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6C3A0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1B77A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FD824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7CEE0" w:rsidR="009A6C64" w:rsidRPr="006F6E8A" w:rsidRDefault="006F6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E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26161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4A75F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12AFE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C2EAD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7E13F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730DC" w:rsidR="009A6C64" w:rsidRPr="00140906" w:rsidRDefault="006F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A5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D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9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7B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2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E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7E7BD" w:rsidR="00884AB4" w:rsidRDefault="006F6E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833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A1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403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2D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76E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D8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595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32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D2F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58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CA6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E7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94B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E0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DD9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8B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76B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E8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