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77EA" w:rsidR="0061148E" w:rsidRPr="00177744" w:rsidRDefault="002E0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9F69" w:rsidR="0061148E" w:rsidRPr="00177744" w:rsidRDefault="002E0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81C75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28BFFD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3040F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ED1AB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6429F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6E153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5EAB41" w:rsidR="004A6494" w:rsidRPr="00177744" w:rsidRDefault="002E0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74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52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0B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4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1A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54B08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A1044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7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9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B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0D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F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C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E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8CB27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BA0E0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CA6F0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6CC37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AC0EF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24C2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EF66B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6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52A3E" w:rsidR="00B87ED3" w:rsidRPr="00177744" w:rsidRDefault="002E0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AD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53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8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F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0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2789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5E387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B1AB4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92703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9DED3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3C4301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59C2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9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69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C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A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6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3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4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F019A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2847F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FD59C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93BF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F3EF7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8CEE5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6ACDF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D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1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2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E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F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6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2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8A09A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B1865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3300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A3AF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11127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07DAF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77036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6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3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6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4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B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2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8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317053" w:rsidR="00B87ED3" w:rsidRPr="00177744" w:rsidRDefault="002E0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E5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673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5AA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936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708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3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AF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F9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28C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0F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5F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EF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86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00EE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2022-10-19T16:15:00.0000000Z</dcterms:modified>
</coreProperties>
</file>