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726B" w:rsidR="0061148E" w:rsidRPr="00944D28" w:rsidRDefault="00742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2FD6A" w:rsidR="0061148E" w:rsidRPr="004A7085" w:rsidRDefault="00742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0B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F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0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107CA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D44E3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F62B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1C8F8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0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3F8C" w:rsidR="00B87ED3" w:rsidRPr="00944D28" w:rsidRDefault="00742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9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4E3E4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4A7A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C6B27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F1DF1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8529F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C7A7D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88B83" w:rsidR="00B87ED3" w:rsidRPr="00944D28" w:rsidRDefault="0074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7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C516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2863D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C02DF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F48DC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964FD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0FC51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ACB2D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FF8AB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D3399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B8349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ED517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EFED1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E6437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9CB7F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8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2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E3DC0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1465D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76C13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2DCC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C76D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A2DE9" w:rsidR="00B87ED3" w:rsidRPr="00944D28" w:rsidRDefault="0074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A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A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6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