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497D" w:rsidR="0061148E" w:rsidRPr="00F46099" w:rsidRDefault="00186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38300" w:rsidR="0061148E" w:rsidRPr="00F46099" w:rsidRDefault="00186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6085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FC063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4B1B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E38E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CA21D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3D08D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324F1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D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3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7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D0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87EC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47E4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9D06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FB90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6EB63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5350E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2D6AE" w:rsidR="00B87ED3" w:rsidRPr="00944D28" w:rsidRDefault="0018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B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5A77E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44839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C4B0C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B5531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EFDE2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C3690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6AC6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7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E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A8BFB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DEB6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7BE3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1AB56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CCC7B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01687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F25BC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5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D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D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DF2FC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822AD" w:rsidR="00B87ED3" w:rsidRPr="00944D28" w:rsidRDefault="0018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F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C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D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7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2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3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7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4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