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44C25" w:rsidR="0061148E" w:rsidRPr="00177744" w:rsidRDefault="00033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2473" w:rsidR="0061148E" w:rsidRPr="00177744" w:rsidRDefault="00033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26446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C473C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3FB1AE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ED02F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18B77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7523E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6EC29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D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5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0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5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00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A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E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73507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DBB92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57A36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54919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018A7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6461E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50912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A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1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6E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2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E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CB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9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2560C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AEDF0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4C23F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7A6C4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5B874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F5E9D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61F3B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B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6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CD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5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2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D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9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94074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97403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010F9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7823F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BAC32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B9601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B0D7E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A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4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8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C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9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6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1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789E9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5A614" w:rsidR="00B87ED3" w:rsidRPr="00177744" w:rsidRDefault="00033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1BE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24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55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CA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88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2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1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6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10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B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D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A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8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