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9E3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5D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5D8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7E90F0E" w:rsidR="004A7F4E" w:rsidRPr="006C2771" w:rsidRDefault="00725D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AEA865" w:rsidR="00266CB6" w:rsidRPr="009C572F" w:rsidRDefault="00725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6A3C2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9C022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E14E62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E174F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D3FF4F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24ED6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D6CE0" w:rsidR="000D4B2E" w:rsidRPr="006C2771" w:rsidRDefault="00725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66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00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97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9AA72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5CA45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06F62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F03BF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E0DB7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78046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3E55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CE33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3F835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4810E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B7297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C3CCC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B413A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8581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A181E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338A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02E5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8CF6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FE44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FF61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A73F9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0D4F7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896F9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13B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3FFB8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6BB0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B31B8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6E74F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E5385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C3B94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68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8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80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6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0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0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E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25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F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64EC83" w:rsidR="00266CB6" w:rsidRPr="009C572F" w:rsidRDefault="00725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F56ACE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53D2D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04157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FBDF9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3EB42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77E59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AA902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AB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6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F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55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5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38C5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58E3E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240B9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0E073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9BEF3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82CBF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B20D3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C6C7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AA47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C1267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BB666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4F91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F8545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4AAF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9D3C9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15AE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8069F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00BF4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2D331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8BD41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092D9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980B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CFCE5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D8F27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8E3F9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5C1C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829C1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3BB98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0CDDF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45DB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A618F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C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2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0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3C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E7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5A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C569BE" w:rsidR="00266CB6" w:rsidRPr="009C572F" w:rsidRDefault="00725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C5635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A7F59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15AE0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CC46F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D687C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E3053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FB12C" w:rsidR="001458D3" w:rsidRPr="006C2771" w:rsidRDefault="00725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8D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F9F09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C5124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E22B4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65D43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96B4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8B029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C15C3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056A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50F41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BF1BF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36413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D5E9A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665D4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1D6C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2A211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4AB21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35B6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AC91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32F8C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11038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C594A" w:rsidR="009A6C64" w:rsidRPr="00725D8B" w:rsidRDefault="00725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D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97823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32D95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EA9C5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75E3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7A902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64D90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2D59D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2D626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A86AB" w:rsidR="009A6C64" w:rsidRPr="006C2771" w:rsidRDefault="00725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D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19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3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15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84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A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F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06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C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7B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6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3BDD6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ADC18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39333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1DE18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B6C941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F7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55181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A8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14FDA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C5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3FDB2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CD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6AA5C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780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EED47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A7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5167D" w:rsidR="004A7F4E" w:rsidRPr="006C2771" w:rsidRDefault="00725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025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5D8B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