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3FC2" w:rsidR="0061148E" w:rsidRPr="00F46099" w:rsidRDefault="00D4404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0F04F" w:rsidR="0061148E" w:rsidRPr="00F46099" w:rsidRDefault="00D4404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F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BF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70AC03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70A85C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94AA2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60D93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5722F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E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39716" w:rsidR="00B87ED3" w:rsidRPr="00944D28" w:rsidRDefault="00D44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A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F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3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A4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8EEF9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0B6AD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7147C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ECA3C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5717F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58BA2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F7336" w:rsidR="00B87ED3" w:rsidRPr="00944D28" w:rsidRDefault="00D4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4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C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9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A1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F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2A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DE106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BFE15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25F155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3F18A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CB239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76C7C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6BE92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E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F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8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6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E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9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9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ACDC0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C9817A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38B24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C972C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8FE09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D7D4D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BDE30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4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9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0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C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7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FC597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ACD93C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45D65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D4369" w:rsidR="00B87ED3" w:rsidRPr="00944D28" w:rsidRDefault="00D4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1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E2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8A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C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F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5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047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