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EF7E5" w:rsidR="0061148E" w:rsidRPr="00C834E2" w:rsidRDefault="00AE0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75D03" w:rsidR="0061148E" w:rsidRPr="00C834E2" w:rsidRDefault="00AE0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808D3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6330F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37EAB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67A52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3BA9A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7C1E6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6097" w:rsidR="00B87ED3" w:rsidRPr="00944D28" w:rsidRDefault="00AE0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8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AF48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6F160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003FB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2D3A0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A34AA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3C98B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9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4EFF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29BA8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01BD3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B6BD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5136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E67ED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D520" w:rsidR="00B87ED3" w:rsidRPr="00944D28" w:rsidRDefault="00AE0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A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3015F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0167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71FED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7085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EEEEB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2A4E2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B48A9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0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CB50" w:rsidR="00B87ED3" w:rsidRPr="00944D28" w:rsidRDefault="00AE0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23983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D94D3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226A9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CDFB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7A3B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5D25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87EB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2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65E78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0578B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C5FA" w:rsidR="00B87ED3" w:rsidRPr="00944D28" w:rsidRDefault="00AE0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0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9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1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A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92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