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C67BF4" w:rsidR="005154E2" w:rsidRPr="0068293E" w:rsidRDefault="00D402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37FD4D7" w:rsidR="0068293E" w:rsidRPr="0068293E" w:rsidRDefault="00D402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50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2C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D6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D2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EDFAB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3E89D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2BC92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E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83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4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3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7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F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8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4E7A88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5D361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0DEC2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792CA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8CF1B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2CE07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9BF7B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F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B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E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7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E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6C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3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EB012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C9332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82DFC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6055D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524D5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3FE88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C0CA7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57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7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9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8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2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8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E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D7789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8F27A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BFFDF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139F8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61B28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CDA9F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7E191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F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B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3D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9A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C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B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5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D693B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A4996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75891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C4E85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8278B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154AC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A704B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A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5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D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8D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C1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A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2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26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