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6BA39" w:rsidR="0061148E" w:rsidRPr="00944D28" w:rsidRDefault="00BE4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4D586" w:rsidR="0061148E" w:rsidRPr="004A7085" w:rsidRDefault="00BE4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05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CCD92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CF2C6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1BCE9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61142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1CE27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CAE1C9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306C" w:rsidR="00B87ED3" w:rsidRPr="00944D28" w:rsidRDefault="00BE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A8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9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0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E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4D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128418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E4917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4C32A3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96B8E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71C54B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A283C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7AC0E" w:rsidR="00B87ED3" w:rsidRPr="00944D28" w:rsidRDefault="00BE4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2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F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6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0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36B25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A9C740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A795A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FDC7F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1046EC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BEA9F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9A63DB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2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D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E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A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42A7" w:rsidR="00B87ED3" w:rsidRPr="00944D28" w:rsidRDefault="00BE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5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CFDEF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F57CB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568CC4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FA965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95312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94804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C9C785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7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C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8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6F2F9D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00342F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BC72C" w:rsidR="00B87ED3" w:rsidRPr="00944D28" w:rsidRDefault="00BE4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14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2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D1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DF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4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A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9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9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E4881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