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D4079E" w:rsidR="00A37DAC" w:rsidRPr="00A37DAC" w:rsidRDefault="001F03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8AAE80" w:rsidR="00A37DAC" w:rsidRPr="00A37DAC" w:rsidRDefault="001F0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55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F7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0031B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13DAF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E169E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03021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1DD90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F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FA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487C2B" w:rsidR="00DE76F3" w:rsidRPr="0026478E" w:rsidRDefault="001F0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8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69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3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D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25E1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D4489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50EA6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955E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3BA7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B1291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DE29C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D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FB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F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F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2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4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6B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FE15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9F96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5A0DB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B2081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F23CE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16DB5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61E2E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F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4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8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A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D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FA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08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6B49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52A8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B548C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93B39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84B20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8EEAA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50E8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BE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4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7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1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6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F8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7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A1E33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94B14" w:rsidR="009A6C64" w:rsidRPr="00C2583D" w:rsidRDefault="001F0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0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92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6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6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5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2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46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FC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3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DF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F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3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03D7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