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A710" w:rsidR="0061148E" w:rsidRPr="000C582F" w:rsidRDefault="00E62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57E3" w:rsidR="0061148E" w:rsidRPr="000C582F" w:rsidRDefault="00E62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4D0EB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56B75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3099F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7D1A0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5E36D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3BD1D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975C8" w:rsidR="00B87ED3" w:rsidRPr="000C582F" w:rsidRDefault="00E62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E6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29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CD3AC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6B4D4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FE84A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85E59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C1472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B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8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11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4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3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3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5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A29FC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E09D0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7700A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3BEFC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1EA60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C1579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77732" w:rsidR="00B87ED3" w:rsidRPr="000C582F" w:rsidRDefault="00E6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2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9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ED2D2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24C99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13BAC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44E14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4CD2A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097FC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C3B0F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A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13EF8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5057C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4FDDA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5C227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1FF8F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F5A23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DD407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9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DBB64" w:rsidR="00B87ED3" w:rsidRPr="000C582F" w:rsidRDefault="00E62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A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7461C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604E0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DA4A7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82182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70EFE" w:rsidR="00B87ED3" w:rsidRPr="000C582F" w:rsidRDefault="00E6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1C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6B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9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A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