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08A98" w:rsidR="0061148E" w:rsidRPr="00C61931" w:rsidRDefault="00937F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AD0D" w:rsidR="0061148E" w:rsidRPr="00C61931" w:rsidRDefault="00937F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A6F057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153FC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2F9A3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C9BA7D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AD65D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1205F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BB2B8" w:rsidR="00B87ED3" w:rsidRPr="00944D28" w:rsidRDefault="00937F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3B139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E1101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66FC4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68B2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6AEC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47E9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1C385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F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A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D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7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9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A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AF163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FBB65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A5384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82A84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3F59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766E7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42F6" w:rsidR="00B87ED3" w:rsidRPr="00944D28" w:rsidRDefault="00937F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4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2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C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8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48F3F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0E595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2E43C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27D21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C8CA1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0C9C6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31A3F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BEE03" w:rsidR="00B87ED3" w:rsidRPr="00944D28" w:rsidRDefault="00937F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A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7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B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9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B2635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DD371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9B84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670C8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9AC1A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C49CE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947B3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B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1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0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EC21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900D4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E4D41" w:rsidR="00B87ED3" w:rsidRPr="00944D28" w:rsidRDefault="00937F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A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B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D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18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6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F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F9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