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2F7C3" w:rsidR="00380DB3" w:rsidRPr="0068293E" w:rsidRDefault="00B20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1871B" w:rsidR="00380DB3" w:rsidRPr="0068293E" w:rsidRDefault="00B20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B56A4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FBB5A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3C9DA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A9260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BCD43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86144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0E860" w:rsidR="00240DC4" w:rsidRPr="00B03D55" w:rsidRDefault="00B2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8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D1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4A20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CF536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65638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AA029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92A4B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4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E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F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7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6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E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8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8D720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C72BD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FB768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E89CC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4AD2A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1A2F4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468A8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1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A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B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9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3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5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F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14104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05F0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4B659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D4EA7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47816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B56AE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B9CEF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8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E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4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F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F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BBE83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3D20A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56DE6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03C31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0F282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FFDBE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CCEFA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8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D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5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2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4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6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D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88295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379C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4AF48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61EC4" w:rsidR="009A6C64" w:rsidRPr="00730585" w:rsidRDefault="00B2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DD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85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29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6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5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5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6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B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F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1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36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