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2BC35" w:rsidR="00FD3806" w:rsidRPr="00A72646" w:rsidRDefault="00360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B6422" w:rsidR="00FD3806" w:rsidRPr="002A5E6C" w:rsidRDefault="00360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6E527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06BF5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91970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889E6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A0A28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CEE56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22F9D" w:rsidR="00B87ED3" w:rsidRPr="00AF0D95" w:rsidRDefault="00360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B2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50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6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4B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50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9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2B10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0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2B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C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5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B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8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CB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AA4B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5FFF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A32DA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50E9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0ECC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8183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AAA1" w:rsidR="00B87ED3" w:rsidRPr="00AF0D95" w:rsidRDefault="00360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9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47147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1D75D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0DF0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62FE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8CEDF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7E10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6D57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8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7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6901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7044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3E55F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3343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EEAF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2576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65471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1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5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E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6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DD6D1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D0A9C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383E3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8B1D2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FDCC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720C9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B31D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E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A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2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F8997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67488" w:rsidR="00B87ED3" w:rsidRPr="00AF0D95" w:rsidRDefault="00360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93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7D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48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C8A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CA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AE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81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6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2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2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7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EC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8D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