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7C70" w:rsidR="0061148E" w:rsidRPr="00944D28" w:rsidRDefault="00D43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D11C" w:rsidR="0061148E" w:rsidRPr="004A7085" w:rsidRDefault="00D43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7E56F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C87FA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72F1B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DCBE1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8294D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485C1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D0307" w:rsidR="00AC6230" w:rsidRPr="00944D28" w:rsidRDefault="00D43C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0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ED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6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5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C4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1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124B7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F907" w:rsidR="00B87ED3" w:rsidRPr="00944D28" w:rsidRDefault="00D43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08F3D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112A9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B51D5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09416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5892F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5FA03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412F0" w:rsidR="00B87ED3" w:rsidRPr="00944D28" w:rsidRDefault="00D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F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08623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298C5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F9298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9A301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2D0D1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F7144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A7374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8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AAF69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35BBA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8C844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0D1B9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EB6EE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6ADDB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B415F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A402C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C73A1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D140E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6AAA4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F8945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926ED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0CEDA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D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FDB91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AA94A6" w:rsidR="00B87ED3" w:rsidRPr="00944D28" w:rsidRDefault="00D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C6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A62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BA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5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E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7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6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C9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