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5E72" w:rsidR="0061148E" w:rsidRPr="000C582F" w:rsidRDefault="00F34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7BDE" w:rsidR="0061148E" w:rsidRPr="000C582F" w:rsidRDefault="00F34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5AFA8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3EA84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74E07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9FE6B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6EC77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18349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FB0AB" w:rsidR="00B87ED3" w:rsidRPr="000C582F" w:rsidRDefault="00F34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5F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58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96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5C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CD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D8AEB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BBB7A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F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A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9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D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1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5FF1" w:rsidR="00B87ED3" w:rsidRPr="000C582F" w:rsidRDefault="00F34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B6A7" w:rsidR="00B87ED3" w:rsidRPr="000C582F" w:rsidRDefault="00F34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CA586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33FB2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7E725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10345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5E260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97A25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4BE4F" w:rsidR="00B87ED3" w:rsidRPr="000C582F" w:rsidRDefault="00F34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135C3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05841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CA6BB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5C2F9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9C241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BB77A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82EFA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8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B9F22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27520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D7D15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5C6B5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2F17A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E0550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830B4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9974D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75BAC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0227E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A5958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A336E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2FD04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EB0BD" w:rsidR="00B87ED3" w:rsidRPr="000C582F" w:rsidRDefault="00F34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