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DB55" w:rsidR="0061148E" w:rsidRPr="00C834E2" w:rsidRDefault="00550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B0B2" w:rsidR="0061148E" w:rsidRPr="00C834E2" w:rsidRDefault="00550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FEC47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C9481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A00E5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C94ED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84337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4743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C4C6D" w:rsidR="00B87ED3" w:rsidRPr="00944D28" w:rsidRDefault="0055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2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0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9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2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0798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F09C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8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F7C69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D923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C941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33C6C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D054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71026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63D83" w:rsidR="00B87ED3" w:rsidRPr="00944D28" w:rsidRDefault="0055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15190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01FF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7116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E5B9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A4264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61CFC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50411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040C6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B669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00FC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AD794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8004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630C5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5FB9E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7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5456F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16F2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031CE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212A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A428D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15AC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0AD3B" w:rsidR="00B87ED3" w:rsidRPr="00944D28" w:rsidRDefault="0055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FC3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2024-06-10T10:19:00.0000000Z</dcterms:modified>
</coreProperties>
</file>