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29CABA" w:rsidR="002534F3" w:rsidRPr="0068293E" w:rsidRDefault="005A3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3E6FE" w:rsidR="002534F3" w:rsidRPr="0068293E" w:rsidRDefault="005A3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80CFB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EA34E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FA5C7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BB4D6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F7A6C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1BCDD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8842A" w:rsidR="002A7340" w:rsidRPr="00FF2AF3" w:rsidRDefault="005A3B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16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C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CE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8F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D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1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C860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6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D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3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6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1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C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6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3A0B7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429E5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48574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EA2EB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128E2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3DCA8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ADE9F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9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8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0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D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A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4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B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9BA1A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30B26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03723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5E4A9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171AE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2F078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97F8C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5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F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0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1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3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F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E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93419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26892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7373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BE06B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CB227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B5F56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C974B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0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2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7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D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B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5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84DBB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180FD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B70BC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022F1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502E8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A204B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2CE52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A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E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0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9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D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5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DB0BC" w:rsidR="001835FB" w:rsidRPr="00DA1511" w:rsidRDefault="005A3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0B4BE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CAD8A" w:rsidR="009A6C64" w:rsidRPr="00730585" w:rsidRDefault="005A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A0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3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59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9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91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F2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A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5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7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E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2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9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B4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