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7416" w:rsidR="0061148E" w:rsidRPr="000C582F" w:rsidRDefault="006A7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0FF3" w:rsidR="0061148E" w:rsidRPr="000C582F" w:rsidRDefault="006A7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4E092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024FB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D772B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A6465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219A4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5ED10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57716" w:rsidR="00B87ED3" w:rsidRPr="000C582F" w:rsidRDefault="006A7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FB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3C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ABE0A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22BA2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1798B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650BF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675BF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7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6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B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B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A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D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B8AE9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F61C1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DD511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2F76E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68FE3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CB347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C87CC" w:rsidR="00B87ED3" w:rsidRPr="000C582F" w:rsidRDefault="006A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90049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0142D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DB6EC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E4104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F1ACC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1B0AB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99CFA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5B52D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1CC04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2338C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6152B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E1F38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01B3C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E8231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1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D4A0D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40213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E4DB4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86980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00C27" w:rsidR="00B87ED3" w:rsidRPr="000C582F" w:rsidRDefault="006A7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7A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51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ED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