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DB49" w:rsidR="0061148E" w:rsidRPr="00944D28" w:rsidRDefault="00DF1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6DF1" w:rsidR="0061148E" w:rsidRPr="004A7085" w:rsidRDefault="00DF1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BEF01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D9CF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418BE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8B83D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25DE5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6F34C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9534B" w:rsidR="00B87ED3" w:rsidRPr="00944D28" w:rsidRDefault="00D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9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CF87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5B34D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3F109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23C44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67E57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B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98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04AC6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C298B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D8644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08452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302E3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4506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21E5B" w:rsidR="00B87ED3" w:rsidRPr="00944D28" w:rsidRDefault="00D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4635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1B63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E3A5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2ADE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085C7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76E7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8689F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B5F27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69419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D125C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B2E05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59561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8B92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C3183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95051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7828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DD7D8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206B5" w:rsidR="00B87ED3" w:rsidRPr="00944D28" w:rsidRDefault="00D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4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C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D2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7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