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43816" w:rsidR="00FD3806" w:rsidRPr="00A72646" w:rsidRDefault="008D6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4B2B6" w:rsidR="00FD3806" w:rsidRPr="002A5E6C" w:rsidRDefault="008D6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920C2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FD54C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B9CC7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B88E0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4E985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8AA70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D1945" w:rsidR="00B87ED3" w:rsidRPr="00AF0D95" w:rsidRDefault="008D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4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8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A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F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4CC3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A28C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AEC2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E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9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4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A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B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3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7757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4FDE6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D7C8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3D696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BA38E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632D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FB18" w:rsidR="00B87ED3" w:rsidRPr="00AF0D95" w:rsidRDefault="008D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E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B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AD3DA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9FF35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45F8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23D3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BBDA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59B6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9D04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3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7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F3A0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630A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4F42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B9399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7C7E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E7B5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5976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C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4361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E7C3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87B4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9F2B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7536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CDD23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A545" w:rsidR="00B87ED3" w:rsidRPr="00AF0D95" w:rsidRDefault="008D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4209" w:rsidR="00B87ED3" w:rsidRPr="00AF0D95" w:rsidRDefault="008D68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2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2A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8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