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C84C" w:rsidR="0061148E" w:rsidRPr="00944D28" w:rsidRDefault="005F5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DD1B" w:rsidR="0061148E" w:rsidRPr="004A7085" w:rsidRDefault="005F5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E224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116E3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B24B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60E10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6329E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CAA68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77BBF" w:rsidR="00B87ED3" w:rsidRPr="00944D28" w:rsidRDefault="005F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0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A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5B6AF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A6CF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DC159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2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346EB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0B78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7290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EF19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55B30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F475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4B91F" w:rsidR="00B87ED3" w:rsidRPr="00944D28" w:rsidRDefault="005F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91016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6125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8135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163D1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DD7FC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AACB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26884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1CFD" w:rsidR="00B87ED3" w:rsidRPr="00944D28" w:rsidRDefault="005F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C188B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8251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7701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BF8D7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CBF81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EC2C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89A52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3AB34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193F8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9959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0709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FA0F1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E9935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59BD6" w:rsidR="00B87ED3" w:rsidRPr="00944D28" w:rsidRDefault="005F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672A" w:rsidR="00B87ED3" w:rsidRPr="00944D28" w:rsidRDefault="005F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4389" w:rsidR="00B87ED3" w:rsidRPr="00944D28" w:rsidRDefault="005F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5F56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