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680B" w:rsidR="0061148E" w:rsidRPr="008F69F5" w:rsidRDefault="000735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45AD" w:rsidR="0061148E" w:rsidRPr="008F69F5" w:rsidRDefault="000735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0F819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467F1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262D4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9DE0E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E5AD9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DA761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1D02D" w:rsidR="00B87ED3" w:rsidRPr="008F69F5" w:rsidRDefault="00073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8E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FC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45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8F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A0CAD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2F59E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D2F88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1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4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1531F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CA770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933ED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F617B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390FD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678E8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F3D61" w:rsidR="00B87ED3" w:rsidRPr="008F69F5" w:rsidRDefault="00073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9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7F415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8DE91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2CFB6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A350C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A8F08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D914E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1C977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01AD7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7740A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89DD8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FB27A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862D1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AE28B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9C743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BDD39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68301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25791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CCD4F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A4C51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CB21C" w:rsidR="00B87ED3" w:rsidRPr="008F69F5" w:rsidRDefault="00073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E4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5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