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FEEE" w:rsidR="0061148E" w:rsidRPr="000C582F" w:rsidRDefault="00690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8B284" w:rsidR="0061148E" w:rsidRPr="000C582F" w:rsidRDefault="00690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269CD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D0039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CE140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B4F09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DBB49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7BB58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658A1" w:rsidR="00B87ED3" w:rsidRPr="000C582F" w:rsidRDefault="00690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56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C7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7F2E3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F9691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0476D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1C2EE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DF7FB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D1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DE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F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F4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DEA43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2A351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754C6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4D116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3E19C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CB92E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727CA" w:rsidR="00B87ED3" w:rsidRPr="000C582F" w:rsidRDefault="00690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0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6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78CAE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05044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E39F3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7B30AA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17246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95E98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DEF56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C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3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74CFC" w:rsidR="00B87ED3" w:rsidRPr="000C582F" w:rsidRDefault="00690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4F0BF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65017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77287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11B3C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87551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020CF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BC634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1BE13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865E1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C5F2D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ED8FE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0D534" w:rsidR="00B87ED3" w:rsidRPr="000C582F" w:rsidRDefault="00690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4D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20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3F8E" w:rsidR="00B87ED3" w:rsidRPr="000C582F" w:rsidRDefault="006900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056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