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EC04DE4" w:rsidR="00680E6D" w:rsidRPr="00020F31" w:rsidRDefault="006F215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31, 2029 - January 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5ECC17" w:rsidR="00BD75D0" w:rsidRPr="00020F31" w:rsidRDefault="006F2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B51451F" w:rsidR="00C315FD" w:rsidRPr="00843A93" w:rsidRDefault="006F2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B0E1486" w:rsidR="00BD75D0" w:rsidRPr="00020F31" w:rsidRDefault="006F2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4A8D67D" w:rsidR="00C315FD" w:rsidRPr="00843A93" w:rsidRDefault="006F2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40510BC" w:rsidR="00BD75D0" w:rsidRPr="00020F31" w:rsidRDefault="006F2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4B93277" w:rsidR="00C315FD" w:rsidRPr="00843A93" w:rsidRDefault="006F2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F51D041" w:rsidR="00BD75D0" w:rsidRPr="00020F31" w:rsidRDefault="006F2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100986C" w:rsidR="00C315FD" w:rsidRPr="00843A93" w:rsidRDefault="006F2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546923E" w:rsidR="00BD75D0" w:rsidRPr="00020F31" w:rsidRDefault="006F2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E538334" w:rsidR="00C315FD" w:rsidRPr="00843A93" w:rsidRDefault="006F2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6300F8D" w:rsidR="00BD75D0" w:rsidRPr="00020F31" w:rsidRDefault="006F2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B764C01" w:rsidR="00C315FD" w:rsidRPr="00843A93" w:rsidRDefault="006F2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9EA432" w:rsidR="00BD75D0" w:rsidRPr="00020F31" w:rsidRDefault="006F21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281FDAB" w:rsidR="00C315FD" w:rsidRPr="00843A93" w:rsidRDefault="006F21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6F215A" w:rsidRDefault="006F215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F215A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