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1AA975" w:rsidR="001C7C84" w:rsidRDefault="005E6C6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20, 2030 - October 26,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AB0D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6C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E72FAC" w:rsidR="008A7A6A" w:rsidRPr="003B553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DAFE65" w:rsidR="00611FFE" w:rsidRPr="00611FFE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9EAAC84" w:rsidR="00AA6673" w:rsidRPr="003B553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151BE6" w:rsidR="00611FFE" w:rsidRPr="00611FFE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ACDD536" w:rsidR="00AA6673" w:rsidRPr="003B553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51F156" w:rsidR="006F234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7A4CDD" w:rsidR="00AA6673" w:rsidRPr="0010414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C2FA71" w:rsidR="00611FFE" w:rsidRPr="00611FFE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C14716" w:rsidR="00AA6673" w:rsidRPr="003B553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C46D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6C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95560BC" w:rsidR="00AA6673" w:rsidRPr="003B553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89B1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6C6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361464" w:rsidR="00AA6673" w:rsidRPr="003B5534" w:rsidRDefault="005E6C6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E6C6F" w:rsidRDefault="005E6C6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E6C6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