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B53BCF9" w:rsidR="00E66CAD" w:rsidRPr="00B32D09" w:rsidRDefault="00716CD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26, 2020 - February 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B08537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16CD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E539717" w:rsidR="008A7A6A" w:rsidRPr="00B32D09" w:rsidRDefault="00716C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54E2C3E" w:rsidR="00611FFE" w:rsidRPr="00B32D09" w:rsidRDefault="00716CD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E3BCB01" w:rsidR="00AA6673" w:rsidRPr="00B32D09" w:rsidRDefault="00716C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E3633A2" w:rsidR="002E5988" w:rsidRDefault="00716CD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AEDFFEB" w:rsidR="00AA6673" w:rsidRPr="00B32D09" w:rsidRDefault="00716CD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171F4EB" w:rsidR="001F326D" w:rsidRDefault="00716CD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FC4CF13" w:rsidR="00AA6673" w:rsidRPr="00B32D09" w:rsidRDefault="00716CD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6887343" w:rsidR="00122589" w:rsidRDefault="00716CD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78F10C5" w:rsidR="00AA6673" w:rsidRPr="00B32D09" w:rsidRDefault="00716CD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DF5E49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16CD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E0491E9" w:rsidR="00AA6673" w:rsidRPr="00B32D09" w:rsidRDefault="00716C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76B4A2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16CD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B33E661" w:rsidR="00AA6673" w:rsidRPr="00B32D09" w:rsidRDefault="00716C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16CD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16CD5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