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0044508" w:rsidR="00E66CAD" w:rsidRPr="00B32D09" w:rsidRDefault="0023513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23, 2020 - March 29,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CC46F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513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B9BCB71" w:rsidR="008A7A6A" w:rsidRPr="00B32D09" w:rsidRDefault="002351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42765E7" w:rsidR="00611FFE" w:rsidRPr="00B32D09" w:rsidRDefault="0023513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6B71F30" w:rsidR="00AA6673" w:rsidRPr="00B32D09" w:rsidRDefault="002351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B3CDB6" w:rsidR="002E5988" w:rsidRDefault="0023513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CB0B3B6" w:rsidR="00AA6673" w:rsidRPr="00B32D09" w:rsidRDefault="0023513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A75DFD" w:rsidR="001F326D" w:rsidRDefault="0023513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2876DCC" w:rsidR="00AA6673" w:rsidRPr="00B32D09" w:rsidRDefault="0023513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493F359" w:rsidR="00122589" w:rsidRDefault="0023513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EF0A429" w:rsidR="00AA6673" w:rsidRPr="00B32D09" w:rsidRDefault="0023513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1685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513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BED839B" w:rsidR="00AA6673" w:rsidRPr="00B32D09" w:rsidRDefault="002351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D72C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513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1B30EAE" w:rsidR="00AA6673" w:rsidRPr="00B32D09" w:rsidRDefault="002351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513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513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