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73AD7D" w:rsidR="00E66CAD" w:rsidRPr="00B32D09" w:rsidRDefault="00172D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1, 2026 - June 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E711F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2DC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60B60FF" w:rsidR="008A7A6A" w:rsidRPr="00B32D09" w:rsidRDefault="00172D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B8501B" w:rsidR="00611FFE" w:rsidRPr="00B32D09" w:rsidRDefault="00172D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CA37E7" w:rsidR="00AA6673" w:rsidRPr="00B32D09" w:rsidRDefault="00172D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CD26065" w:rsidR="002E5988" w:rsidRDefault="00172D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0C041FA" w:rsidR="00AA6673" w:rsidRPr="00B32D09" w:rsidRDefault="00172D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9220A50" w:rsidR="001F326D" w:rsidRDefault="00172D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06A606F" w:rsidR="00AA6673" w:rsidRPr="00B32D09" w:rsidRDefault="00172D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1A3585" w:rsidR="00122589" w:rsidRDefault="00172D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7192BDA" w:rsidR="00AA6673" w:rsidRPr="00B32D09" w:rsidRDefault="00172D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23A2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72DC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C77C235" w:rsidR="00AA6673" w:rsidRPr="00B32D09" w:rsidRDefault="00172D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EA0B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2DC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EC5457D" w:rsidR="00AA6673" w:rsidRPr="00B32D09" w:rsidRDefault="00172D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72D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72DCE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