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4ED211" w:rsidR="00E66CAD" w:rsidRPr="00B32D09" w:rsidRDefault="00C63DC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28, 2027 - December 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498A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3DC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1488D1" w:rsidR="008A7A6A" w:rsidRPr="00B32D09" w:rsidRDefault="00C63DC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A8DFBA" w:rsidR="00611FFE" w:rsidRPr="00B32D09" w:rsidRDefault="00C63DC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A42D385" w:rsidR="00AA6673" w:rsidRPr="00B32D09" w:rsidRDefault="00C63DC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E6ECD2" w:rsidR="002E5988" w:rsidRDefault="00C63DC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F19087D" w:rsidR="00AA6673" w:rsidRPr="00B32D09" w:rsidRDefault="00C63DC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D5F69A" w:rsidR="001F326D" w:rsidRDefault="00C63DC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5CB83C0" w:rsidR="00AA6673" w:rsidRPr="00B32D09" w:rsidRDefault="00C63DC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D2CDD9" w:rsidR="00122589" w:rsidRDefault="00C63DC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1F88B2C" w:rsidR="00AA6673" w:rsidRPr="00B32D09" w:rsidRDefault="00C63DC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F6DD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3DC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64C8059" w:rsidR="00AA6673" w:rsidRPr="00B32D09" w:rsidRDefault="00C63DC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2C0C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3DC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73246C7" w:rsidR="00AA6673" w:rsidRPr="00B32D09" w:rsidRDefault="00C63DC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63DC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3DC0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