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299B7D" w:rsidR="00E66CAD" w:rsidRPr="00B32D09" w:rsidRDefault="00E5246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9, 2028 - January 15,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0F58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246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E37919" w:rsidR="008A7A6A" w:rsidRPr="00B32D09" w:rsidRDefault="00E52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E50557" w:rsidR="00611FFE" w:rsidRPr="00B32D09" w:rsidRDefault="00E5246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6A6F98A" w:rsidR="00AA6673" w:rsidRPr="00B32D09" w:rsidRDefault="00E52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45C19B" w:rsidR="002E5988" w:rsidRDefault="00E5246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B46FE4C" w:rsidR="00AA6673" w:rsidRPr="00B32D09" w:rsidRDefault="00E5246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B2DD2C8" w:rsidR="001F326D" w:rsidRDefault="00E5246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55E855B" w:rsidR="00AA6673" w:rsidRPr="00B32D09" w:rsidRDefault="00E5246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B1806EA" w:rsidR="00122589" w:rsidRDefault="00E5246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5CD723" w:rsidR="00AA6673" w:rsidRPr="00B32D09" w:rsidRDefault="00E5246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4DD1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5246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8054DC" w:rsidR="00AA6673" w:rsidRPr="00B32D09" w:rsidRDefault="00E52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B977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246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9824CB" w:rsidR="00AA6673" w:rsidRPr="00B32D09" w:rsidRDefault="00E52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5246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52467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