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AFA919" w:rsidR="00736569" w:rsidRPr="001C4A37" w:rsidRDefault="001112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10, 2026 - May 16,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1AF9C9B" w:rsidR="001C4A37" w:rsidRDefault="001112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DDF3CBB" w:rsidR="001C4A37" w:rsidRPr="001C4A37" w:rsidRDefault="001112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CA9634F" w:rsidR="004A5242" w:rsidRDefault="001112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9624678" w:rsidR="001C4A37" w:rsidRPr="001C4A37" w:rsidRDefault="001112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2BD2E40" w:rsidR="004A5242" w:rsidRDefault="001112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A5D5EB9" w:rsidR="001C4A37" w:rsidRPr="001C4A37" w:rsidRDefault="001112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C938F3" w:rsidR="004A5242" w:rsidRDefault="001112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4D0D056" w:rsidR="001C4A37" w:rsidRPr="001C4A37" w:rsidRDefault="001112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0ADA4E7" w:rsidR="004A5242" w:rsidRDefault="001112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3753BCC" w:rsidR="001C4A37" w:rsidRPr="001C4A37" w:rsidRDefault="001112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F54699" w:rsidR="004A5242" w:rsidRDefault="001112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025247F" w:rsidR="001C4A37" w:rsidRPr="001C4A37" w:rsidRDefault="001112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C22C7D4" w:rsidR="004A5242" w:rsidRDefault="001112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98A1437" w:rsidR="001C4A37" w:rsidRPr="001C4A37" w:rsidRDefault="001112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11212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