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031D9F" w:rsidR="004A5242" w:rsidRPr="004A5242" w:rsidRDefault="00406A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2030 - December 15,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1763DF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6147C42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C12916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A78A72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E4CA72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0B55CC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0B4659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077C75A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A8F757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66E256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F621E0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019F42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CEA3C9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9B1C3C" w:rsidR="004A5242" w:rsidRPr="004A5242" w:rsidRDefault="00406A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06AAD" w:rsidRPr="004A5242" w:rsidRDefault="00406AA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06AA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