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83ADF5" w:rsidR="00FA0877" w:rsidRPr="00A665F9" w:rsidRDefault="003405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16, 2030 - December 22,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55CD98" w:rsidR="00892FF1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6351EC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54E1A3" w:rsidR="00892FF1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36125D7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B4C240" w:rsidR="00892FF1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25E9BDB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5ED8DB" w:rsidR="008A7A6A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CA3004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8BDAFE" w:rsidR="008A7A6A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D0E88B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D5642F" w:rsidR="008A7A6A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8F630CA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69B388" w:rsidR="008A7A6A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2423371" w:rsidR="00247A09" w:rsidRPr="00A665F9" w:rsidRDefault="003405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3405F0" w:rsidRPr="005C2A52" w:rsidRDefault="003405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405F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